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978D03D" w14:textId="22A518DD" w:rsidR="00217DA2" w:rsidRPr="0056679A" w:rsidRDefault="00217DA2" w:rsidP="00217DA2">
      <w:pPr>
        <w:tabs>
          <w:tab w:val="left" w:pos="284"/>
        </w:tabs>
        <w:spacing w:after="0" w:line="240" w:lineRule="auto"/>
        <w:jc w:val="right"/>
        <w:rPr>
          <w:b/>
          <w:i/>
          <w:lang w:val="pl-PL"/>
        </w:rPr>
      </w:pPr>
      <w:bookmarkStart w:id="0" w:name="_GoBack"/>
      <w:r w:rsidRPr="0056679A">
        <w:rPr>
          <w:b/>
          <w:i/>
          <w:lang w:val="pl-PL"/>
        </w:rPr>
        <w:t>Załącznik nr 2b</w:t>
      </w:r>
    </w:p>
    <w:p w14:paraId="7AD95739" w14:textId="77777777" w:rsidR="00217DA2" w:rsidRPr="0056679A" w:rsidRDefault="00217DA2" w:rsidP="00217DA2">
      <w:pPr>
        <w:tabs>
          <w:tab w:val="left" w:pos="284"/>
        </w:tabs>
        <w:spacing w:after="0" w:line="240" w:lineRule="auto"/>
        <w:jc w:val="right"/>
        <w:rPr>
          <w:b/>
          <w:i/>
          <w:lang w:val="pl-PL"/>
        </w:rPr>
      </w:pPr>
      <w:r w:rsidRPr="0056679A">
        <w:rPr>
          <w:b/>
          <w:i/>
          <w:lang w:val="pl-PL"/>
        </w:rPr>
        <w:t xml:space="preserve">UMOWA (wzór) </w:t>
      </w:r>
      <w:r>
        <w:rPr>
          <w:b/>
          <w:i/>
          <w:lang w:val="pl-PL"/>
        </w:rPr>
        <w:t xml:space="preserve">- </w:t>
      </w:r>
      <w:r w:rsidRPr="0056679A">
        <w:rPr>
          <w:b/>
          <w:i/>
          <w:lang w:val="pl-PL"/>
        </w:rPr>
        <w:t xml:space="preserve">CZĘŚĆ </w:t>
      </w:r>
      <w:bookmarkEnd w:id="0"/>
      <w:r w:rsidRPr="0056679A">
        <w:rPr>
          <w:b/>
          <w:i/>
          <w:lang w:val="pl-PL"/>
        </w:rPr>
        <w:t>2</w:t>
      </w:r>
    </w:p>
    <w:p w14:paraId="7EF42635" w14:textId="77777777" w:rsidR="00217DA2" w:rsidRPr="0056679A" w:rsidRDefault="00217DA2" w:rsidP="00217DA2">
      <w:pPr>
        <w:tabs>
          <w:tab w:val="left" w:pos="284"/>
        </w:tabs>
        <w:spacing w:after="0" w:line="240" w:lineRule="auto"/>
        <w:jc w:val="right"/>
        <w:rPr>
          <w:i/>
          <w:lang w:val="pl-PL"/>
        </w:rPr>
      </w:pPr>
      <w:r w:rsidRPr="0056679A">
        <w:rPr>
          <w:i/>
          <w:lang w:val="pl-PL"/>
        </w:rPr>
        <w:t xml:space="preserve"> [dla umowy pisemnej]</w:t>
      </w:r>
    </w:p>
    <w:p w14:paraId="776AACDF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5276DD53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56679A">
        <w:rPr>
          <w:lang w:val="pl-PL"/>
        </w:rPr>
        <w:t>Zawarta w dniu ………………… w ………………… pomiędzy:</w:t>
      </w:r>
    </w:p>
    <w:p w14:paraId="35158BCD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56679A">
        <w:rPr>
          <w:lang w:val="pl-PL"/>
        </w:rPr>
        <w:t>Powiatem Piskim, ul. Warszawska 1, 12-200 Pisz,</w:t>
      </w:r>
      <w:r>
        <w:rPr>
          <w:lang w:val="pl-PL"/>
        </w:rPr>
        <w:t xml:space="preserve"> </w:t>
      </w:r>
      <w:r w:rsidRPr="0056679A">
        <w:rPr>
          <w:lang w:val="pl-PL"/>
        </w:rPr>
        <w:t>reprezentowanym przez:………………………………………zwanym dalej Zamawiającym,</w:t>
      </w:r>
    </w:p>
    <w:p w14:paraId="16A0F85D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56679A">
        <w:rPr>
          <w:lang w:val="pl-PL"/>
        </w:rPr>
        <w:t>a</w:t>
      </w:r>
    </w:p>
    <w:p w14:paraId="3864C6CD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56679A">
        <w:rPr>
          <w:lang w:val="pl-PL"/>
        </w:rPr>
        <w:t>…………………………………… siedzibą w ……………………reprezentowanym przez:</w:t>
      </w:r>
    </w:p>
    <w:p w14:paraId="0D2B7719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56679A">
        <w:rPr>
          <w:lang w:val="pl-PL"/>
        </w:rPr>
        <w:t xml:space="preserve"> ………………………………………zwanym dalej Wykonawcą</w:t>
      </w:r>
    </w:p>
    <w:p w14:paraId="5784BEA4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1A927B23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56679A">
        <w:rPr>
          <w:lang w:val="pl-PL"/>
        </w:rPr>
        <w:t>§1 PRZEDMIOT UMOWY</w:t>
      </w:r>
    </w:p>
    <w:p w14:paraId="008AB43A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1. </w:t>
      </w:r>
      <w:r w:rsidRPr="0056679A">
        <w:rPr>
          <w:lang w:val="pl-PL"/>
        </w:rPr>
        <w:t>Przedmiotem umowy jest dostawa wyposażenia terapeutycznego i diagnostycznego zgodnie z opisem przedmiotu zamówienia oraz ofertą Wykonawcy.</w:t>
      </w:r>
    </w:p>
    <w:p w14:paraId="6430C59F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2. </w:t>
      </w:r>
      <w:r w:rsidRPr="0056679A">
        <w:rPr>
          <w:lang w:val="pl-PL"/>
        </w:rPr>
        <w:t xml:space="preserve">Zamówienie realizowane jest w ramach projektu </w:t>
      </w:r>
      <w:proofErr w:type="spellStart"/>
      <w:r w:rsidRPr="0056679A">
        <w:rPr>
          <w:lang w:val="pl-PL"/>
        </w:rPr>
        <w:t>pn</w:t>
      </w:r>
      <w:proofErr w:type="spellEnd"/>
      <w:r w:rsidRPr="0056679A">
        <w:rPr>
          <w:lang w:val="pl-PL"/>
        </w:rPr>
        <w:t>.„</w:t>
      </w:r>
      <w:proofErr w:type="spellStart"/>
      <w:r w:rsidRPr="0056679A">
        <w:rPr>
          <w:lang w:val="pl-PL"/>
        </w:rPr>
        <w:t>Growing</w:t>
      </w:r>
      <w:proofErr w:type="spellEnd"/>
      <w:r w:rsidRPr="0056679A">
        <w:rPr>
          <w:lang w:val="pl-PL"/>
        </w:rPr>
        <w:t xml:space="preserve"> </w:t>
      </w:r>
      <w:proofErr w:type="spellStart"/>
      <w:r w:rsidRPr="0056679A">
        <w:rPr>
          <w:lang w:val="pl-PL"/>
        </w:rPr>
        <w:t>Healthy</w:t>
      </w:r>
      <w:proofErr w:type="spellEnd"/>
      <w:r w:rsidRPr="0056679A">
        <w:rPr>
          <w:lang w:val="pl-PL"/>
        </w:rPr>
        <w:t xml:space="preserve">” (LTPL00454) współfinansowanego ze środków Europejskiego Funduszu Rozwoju Regionalnego w ramach Programu </w:t>
      </w:r>
      <w:proofErr w:type="spellStart"/>
      <w:r w:rsidRPr="0056679A">
        <w:rPr>
          <w:lang w:val="pl-PL"/>
        </w:rPr>
        <w:t>Interreg</w:t>
      </w:r>
      <w:proofErr w:type="spellEnd"/>
      <w:r w:rsidRPr="0056679A">
        <w:rPr>
          <w:lang w:val="pl-PL"/>
        </w:rPr>
        <w:t xml:space="preserve"> VI-A Litwa–Polska 2021–2027.</w:t>
      </w:r>
    </w:p>
    <w:p w14:paraId="3E1A5994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3. </w:t>
      </w:r>
      <w:r w:rsidRPr="0056679A">
        <w:rPr>
          <w:lang w:val="pl-PL"/>
        </w:rPr>
        <w:t>Przedmiot umowy obejmuje w szczególności:</w:t>
      </w:r>
    </w:p>
    <w:p w14:paraId="13EB4887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- </w:t>
      </w:r>
      <w:r w:rsidRPr="0056679A">
        <w:rPr>
          <w:lang w:val="pl-PL"/>
        </w:rPr>
        <w:t>dostawę sprzętu,</w:t>
      </w:r>
    </w:p>
    <w:p w14:paraId="444A1AA4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- </w:t>
      </w:r>
      <w:r w:rsidRPr="0056679A">
        <w:rPr>
          <w:lang w:val="pl-PL"/>
        </w:rPr>
        <w:t>uruchomienie i konfigurację (jeżeli dotyczy),</w:t>
      </w:r>
    </w:p>
    <w:p w14:paraId="69ECD6E0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- </w:t>
      </w:r>
      <w:r w:rsidRPr="0056679A">
        <w:rPr>
          <w:lang w:val="pl-PL"/>
        </w:rPr>
        <w:t>przekazanie dokumentacji.</w:t>
      </w:r>
    </w:p>
    <w:p w14:paraId="3DFC2C49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4. </w:t>
      </w:r>
      <w:r w:rsidRPr="0056679A">
        <w:rPr>
          <w:lang w:val="pl-PL"/>
        </w:rPr>
        <w:t>Oferta Wykonawcy stanowi załącznik nr 1 do niniejszej umowy.</w:t>
      </w:r>
    </w:p>
    <w:p w14:paraId="0E3BCF5A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5. </w:t>
      </w:r>
      <w:r w:rsidRPr="00055B02">
        <w:rPr>
          <w:lang w:val="pl-PL"/>
        </w:rPr>
        <w:t>Realizacja umowy odbywa się z zachowaniem zasad konkurencyjności, przejrzystości i efektywności wydatkowania środków publicznych.</w:t>
      </w:r>
    </w:p>
    <w:p w14:paraId="278E7994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6. </w:t>
      </w:r>
      <w:r w:rsidRPr="00CC569A">
        <w:rPr>
          <w:lang w:val="pl-PL"/>
        </w:rPr>
        <w:t>Wykonawca zobowiązuje się do poddania kontroli przez uprawnione instytucje krajowe i unijne oraz do udostępnienia wszelkiej dokumentacji związanej z realizacją zamówienia.</w:t>
      </w:r>
    </w:p>
    <w:p w14:paraId="1FDAD9FD" w14:textId="61DF7F5E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7. </w:t>
      </w:r>
      <w:r w:rsidRPr="00CC569A">
        <w:rPr>
          <w:lang w:val="pl-PL"/>
        </w:rPr>
        <w:t>Zmiany umowy nie mogą prowadzić do naruszenia zasad konkurencyjności ani zmiany charakteru zamówienia.</w:t>
      </w:r>
    </w:p>
    <w:p w14:paraId="562632D5" w14:textId="676C2687" w:rsidR="00742132" w:rsidRPr="0056679A" w:rsidRDefault="0074213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>8</w:t>
      </w:r>
      <w:r w:rsidR="0016132D">
        <w:rPr>
          <w:lang w:val="pl-PL"/>
        </w:rPr>
        <w:t>.</w:t>
      </w:r>
      <w:r>
        <w:rPr>
          <w:lang w:val="pl-PL"/>
        </w:rPr>
        <w:t xml:space="preserve"> </w:t>
      </w:r>
      <w:r w:rsidRPr="00742132">
        <w:rPr>
          <w:lang w:val="pl-PL"/>
        </w:rPr>
        <w:t>Wykonawca zobowiązuje się do przechowywania dokumentacji związanej z realizacją umowy przez okres wymagany przepisami dotyczącymi projektów współfinansowanych ze środków UE.</w:t>
      </w:r>
    </w:p>
    <w:p w14:paraId="29E993BB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00D53817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56679A">
        <w:rPr>
          <w:lang w:val="pl-PL"/>
        </w:rPr>
        <w:t>§2 WYNAGRODZENIE</w:t>
      </w:r>
    </w:p>
    <w:p w14:paraId="0ED584F4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1. </w:t>
      </w:r>
      <w:r w:rsidRPr="00465D8E">
        <w:rPr>
          <w:lang w:val="pl-PL"/>
        </w:rPr>
        <w:t>Za wykonanie przedmiotu umowy Zamawiający zapłaci Wykonawcy wynagrodzenie w kwocie</w:t>
      </w:r>
    </w:p>
    <w:p w14:paraId="305A39C4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…………………. (słownie: …………………) złotych brutto.</w:t>
      </w:r>
    </w:p>
    <w:p w14:paraId="1066F13B" w14:textId="358FF56F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2. Wynagrodzenie wskazane w ustępie poprzedzającym jest ostateczne i nie podlega żadnym zmianom</w:t>
      </w:r>
      <w:r>
        <w:rPr>
          <w:lang w:val="pl-PL"/>
        </w:rPr>
        <w:t xml:space="preserve"> </w:t>
      </w:r>
      <w:r w:rsidRPr="00465D8E">
        <w:rPr>
          <w:lang w:val="pl-PL"/>
        </w:rPr>
        <w:t>oraz zawiera wszelkie koszty Wykonawcy związane z realizacją przedmiotu umowy.</w:t>
      </w:r>
    </w:p>
    <w:p w14:paraId="5841182C" w14:textId="368713BA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 xml:space="preserve">3. Wynagrodzenie zostanie wypłacone przelewem na wskazany na fakturze rachunek bankowy, w </w:t>
      </w:r>
      <w:r>
        <w:rPr>
          <w:lang w:val="pl-PL"/>
        </w:rPr>
        <w:t>t</w:t>
      </w:r>
      <w:r w:rsidRPr="00465D8E">
        <w:rPr>
          <w:lang w:val="pl-PL"/>
        </w:rPr>
        <w:t>erminie</w:t>
      </w:r>
      <w:r>
        <w:rPr>
          <w:lang w:val="pl-PL"/>
        </w:rPr>
        <w:t xml:space="preserve"> </w:t>
      </w:r>
      <w:r w:rsidRPr="00465D8E">
        <w:rPr>
          <w:lang w:val="pl-PL"/>
        </w:rPr>
        <w:t>30 dni od daty otrzymania przez zamawiającego faktury.</w:t>
      </w:r>
    </w:p>
    <w:p w14:paraId="544926DD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4. Wykonawca oświadcza, że wskazany na fakturze rachunek bankowy jest jego rachunkiem</w:t>
      </w:r>
      <w:r>
        <w:rPr>
          <w:lang w:val="pl-PL"/>
        </w:rPr>
        <w:t xml:space="preserve"> </w:t>
      </w:r>
      <w:r w:rsidRPr="00465D8E">
        <w:rPr>
          <w:lang w:val="pl-PL"/>
        </w:rPr>
        <w:t>rozliczeniowym, służącym wyłącznie do celów rozliczeń z tytułu prowadzonej przez niego działalności</w:t>
      </w:r>
      <w:r>
        <w:rPr>
          <w:lang w:val="pl-PL"/>
        </w:rPr>
        <w:t xml:space="preserve"> </w:t>
      </w:r>
      <w:r w:rsidRPr="00465D8E">
        <w:rPr>
          <w:lang w:val="pl-PL"/>
        </w:rPr>
        <w:t>gospodarczej oraz rachunek ten znajduje się w elektronicznym wykazie podmiotów prowadzonym przez</w:t>
      </w:r>
    </w:p>
    <w:p w14:paraId="1564CA66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szefa Krajowej Administracji Skarbowej (biała lista), o którym mowa w art. 96 b ustawy z dnia 11 marca</w:t>
      </w:r>
    </w:p>
    <w:p w14:paraId="56B563ED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2004 r. o podatku od towarów i usług.</w:t>
      </w:r>
    </w:p>
    <w:p w14:paraId="07C74FC5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5. Niespełnienie warunku, o którym mowa powyżej spowoduje wydłużenie terminu zapłaty faktury</w:t>
      </w:r>
      <w:r>
        <w:rPr>
          <w:lang w:val="pl-PL"/>
        </w:rPr>
        <w:t xml:space="preserve"> </w:t>
      </w:r>
      <w:r w:rsidRPr="00465D8E">
        <w:rPr>
          <w:lang w:val="pl-PL"/>
        </w:rPr>
        <w:t>o liczbę dni liczoną od dnia stwierdzenia braku numeru rachunku w elektronicznym wykazie</w:t>
      </w:r>
      <w:r>
        <w:rPr>
          <w:lang w:val="pl-PL"/>
        </w:rPr>
        <w:t xml:space="preserve"> </w:t>
      </w:r>
      <w:r w:rsidRPr="00465D8E">
        <w:rPr>
          <w:lang w:val="pl-PL"/>
        </w:rPr>
        <w:t>podmiotów prowadzonym przez szefa Krajowej Administracji Skarbowej (biała lista) do dnia jego</w:t>
      </w:r>
      <w:r>
        <w:rPr>
          <w:lang w:val="pl-PL"/>
        </w:rPr>
        <w:t xml:space="preserve"> </w:t>
      </w:r>
      <w:r w:rsidRPr="00465D8E">
        <w:rPr>
          <w:lang w:val="pl-PL"/>
        </w:rPr>
        <w:t>faktycznego umieszczenia w tym wykazie w wyniku odpowiednich działań Wykonawcy, w sposób</w:t>
      </w:r>
      <w:r>
        <w:rPr>
          <w:lang w:val="pl-PL"/>
        </w:rPr>
        <w:t xml:space="preserve"> </w:t>
      </w:r>
      <w:r w:rsidRPr="00465D8E">
        <w:rPr>
          <w:lang w:val="pl-PL"/>
        </w:rPr>
        <w:t>umożliwiający jego potwierdzenie. Powyższe stanowi okoliczność leżącą po stronie Wykonawcy i jest</w:t>
      </w:r>
      <w:r>
        <w:rPr>
          <w:lang w:val="pl-PL"/>
        </w:rPr>
        <w:t xml:space="preserve"> </w:t>
      </w:r>
      <w:r w:rsidRPr="00465D8E">
        <w:rPr>
          <w:lang w:val="pl-PL"/>
        </w:rPr>
        <w:t>równoznaczne ze zwłoką wierzyciela.</w:t>
      </w:r>
    </w:p>
    <w:p w14:paraId="044BF5C9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6. Zamawiający oświadcza, że będzie realizować płatności za faktury z zastosowaniem mechanizmu</w:t>
      </w:r>
    </w:p>
    <w:p w14:paraId="7120E2DA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 xml:space="preserve">podzielonej płatności, tzw. </w:t>
      </w:r>
      <w:proofErr w:type="spellStart"/>
      <w:r w:rsidRPr="00465D8E">
        <w:rPr>
          <w:lang w:val="pl-PL"/>
        </w:rPr>
        <w:t>split</w:t>
      </w:r>
      <w:proofErr w:type="spellEnd"/>
      <w:r w:rsidRPr="00465D8E">
        <w:rPr>
          <w:lang w:val="pl-PL"/>
        </w:rPr>
        <w:t xml:space="preserve"> </w:t>
      </w:r>
      <w:proofErr w:type="spellStart"/>
      <w:r w:rsidRPr="00465D8E">
        <w:rPr>
          <w:lang w:val="pl-PL"/>
        </w:rPr>
        <w:t>payment</w:t>
      </w:r>
      <w:proofErr w:type="spellEnd"/>
      <w:r w:rsidRPr="00465D8E">
        <w:rPr>
          <w:lang w:val="pl-PL"/>
        </w:rPr>
        <w:t>.</w:t>
      </w:r>
    </w:p>
    <w:p w14:paraId="15ABC64D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 xml:space="preserve">7. Podzieloną płatność, tzw. </w:t>
      </w:r>
      <w:proofErr w:type="spellStart"/>
      <w:r w:rsidRPr="00465D8E">
        <w:rPr>
          <w:lang w:val="pl-PL"/>
        </w:rPr>
        <w:t>split</w:t>
      </w:r>
      <w:proofErr w:type="spellEnd"/>
      <w:r w:rsidRPr="00465D8E">
        <w:rPr>
          <w:lang w:val="pl-PL"/>
        </w:rPr>
        <w:t xml:space="preserve"> </w:t>
      </w:r>
      <w:proofErr w:type="spellStart"/>
      <w:r w:rsidRPr="00465D8E">
        <w:rPr>
          <w:lang w:val="pl-PL"/>
        </w:rPr>
        <w:t>payment</w:t>
      </w:r>
      <w:proofErr w:type="spellEnd"/>
      <w:r w:rsidRPr="00465D8E">
        <w:rPr>
          <w:lang w:val="pl-PL"/>
        </w:rPr>
        <w:t xml:space="preserve"> stosuje się wyłącznie przy płatnościach bezgotówkowych,</w:t>
      </w:r>
      <w:r>
        <w:rPr>
          <w:lang w:val="pl-PL"/>
        </w:rPr>
        <w:t xml:space="preserve"> </w:t>
      </w:r>
      <w:r w:rsidRPr="00465D8E">
        <w:rPr>
          <w:lang w:val="pl-PL"/>
        </w:rPr>
        <w:t>realizowanych za pośrednictwem polecenia przelewu lub polecenia zapłaty dla czynnych podatników</w:t>
      </w:r>
    </w:p>
    <w:p w14:paraId="79E32A3F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VAT. Mechanizm podzielonej płatności nie będzie wykorzystywany do zapłaty za czynności lub</w:t>
      </w:r>
      <w:r>
        <w:rPr>
          <w:lang w:val="pl-PL"/>
        </w:rPr>
        <w:t xml:space="preserve"> </w:t>
      </w:r>
      <w:r w:rsidRPr="00465D8E">
        <w:rPr>
          <w:lang w:val="pl-PL"/>
        </w:rPr>
        <w:t>zdarzenia pozostające poza zakresem VAT (np. zapłata odszkodowania), a także za świadczenia</w:t>
      </w:r>
      <w:r>
        <w:rPr>
          <w:lang w:val="pl-PL"/>
        </w:rPr>
        <w:t xml:space="preserve"> </w:t>
      </w:r>
      <w:r w:rsidRPr="00465D8E">
        <w:rPr>
          <w:lang w:val="pl-PL"/>
        </w:rPr>
        <w:t>zwolnione z VAT, opodatkowane stawką 0%.</w:t>
      </w:r>
    </w:p>
    <w:p w14:paraId="1AD8AE85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8. Wykonawca oświadcza, że przyjmuje do wiadomości dokonywanie przez Zamawiającego płatności</w:t>
      </w:r>
      <w:r>
        <w:rPr>
          <w:lang w:val="pl-PL"/>
        </w:rPr>
        <w:t xml:space="preserve"> </w:t>
      </w:r>
      <w:r w:rsidRPr="00465D8E">
        <w:rPr>
          <w:lang w:val="pl-PL"/>
        </w:rPr>
        <w:t>w systemie podzielonej płatności.</w:t>
      </w:r>
    </w:p>
    <w:p w14:paraId="05ABF312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9. Wykonawca oświadcza, że numer rachunku rozliczeniowego wskazany we wszystkich fakturach, które</w:t>
      </w:r>
      <w:r>
        <w:rPr>
          <w:lang w:val="pl-PL"/>
        </w:rPr>
        <w:t xml:space="preserve"> </w:t>
      </w:r>
      <w:r w:rsidRPr="00465D8E">
        <w:rPr>
          <w:lang w:val="pl-PL"/>
        </w:rPr>
        <w:t xml:space="preserve">będą wystawione w jego imieniu, jest rachunkiem dla którego zgodnie z rozdziałem 3a ustawy </w:t>
      </w:r>
      <w:r>
        <w:rPr>
          <w:lang w:val="pl-PL"/>
        </w:rPr>
        <w:br/>
      </w:r>
      <w:r w:rsidRPr="00465D8E">
        <w:rPr>
          <w:lang w:val="pl-PL"/>
        </w:rPr>
        <w:t>z dnia</w:t>
      </w:r>
      <w:r>
        <w:rPr>
          <w:lang w:val="pl-PL"/>
        </w:rPr>
        <w:t xml:space="preserve"> 29 sierpnia 1997 r. </w:t>
      </w:r>
      <w:r w:rsidRPr="00465D8E">
        <w:rPr>
          <w:lang w:val="pl-PL"/>
        </w:rPr>
        <w:t>Prawo bankowe prowadzony jest rachunek VAT.</w:t>
      </w:r>
    </w:p>
    <w:p w14:paraId="3098A958" w14:textId="77777777" w:rsidR="00217DA2" w:rsidRPr="00465D8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t>10. Za datę zapłaty przyjmuje się datę obciążenia rachunku zamawiającego.</w:t>
      </w:r>
    </w:p>
    <w:p w14:paraId="6BA56A76" w14:textId="77777777" w:rsidR="00217DA2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 w:rsidRPr="00465D8E">
        <w:rPr>
          <w:lang w:val="pl-PL"/>
        </w:rPr>
        <w:lastRenderedPageBreak/>
        <w:t>11. Za nieterminowe płatności faktur wykonawca ma prawo naliczyć odsetki ustawowe za opóźnienie</w:t>
      </w:r>
      <w:r>
        <w:rPr>
          <w:lang w:val="pl-PL"/>
        </w:rPr>
        <w:t>.</w:t>
      </w:r>
    </w:p>
    <w:p w14:paraId="43F2145F" w14:textId="77777777" w:rsidR="00217DA2" w:rsidRPr="00C0214E" w:rsidRDefault="00217DA2" w:rsidP="00217DA2">
      <w:pPr>
        <w:tabs>
          <w:tab w:val="left" w:pos="284"/>
        </w:tabs>
        <w:spacing w:after="0" w:line="240" w:lineRule="auto"/>
        <w:jc w:val="both"/>
        <w:rPr>
          <w:lang w:val="pl-PL"/>
        </w:rPr>
      </w:pPr>
      <w:r>
        <w:rPr>
          <w:lang w:val="pl-PL"/>
        </w:rPr>
        <w:t xml:space="preserve">12. </w:t>
      </w:r>
      <w:r w:rsidRPr="00CC569A">
        <w:rPr>
          <w:lang w:val="pl-PL"/>
        </w:rPr>
        <w:t xml:space="preserve">Wynagrodzenie Wykonawcy podlega współfinansowaniu ze środków Europejskiego Funduszu Rozwoju Regionalnego w ramach Programu </w:t>
      </w:r>
      <w:proofErr w:type="spellStart"/>
      <w:r w:rsidRPr="00CC569A">
        <w:rPr>
          <w:lang w:val="pl-PL"/>
        </w:rPr>
        <w:t>Interr</w:t>
      </w:r>
      <w:r>
        <w:rPr>
          <w:lang w:val="pl-PL"/>
        </w:rPr>
        <w:t>eg</w:t>
      </w:r>
      <w:proofErr w:type="spellEnd"/>
      <w:r>
        <w:rPr>
          <w:lang w:val="pl-PL"/>
        </w:rPr>
        <w:t xml:space="preserve"> VI-A Litwa–Polska 2021–2027. </w:t>
      </w:r>
      <w:r w:rsidRPr="00CC569A">
        <w:rPr>
          <w:lang w:val="pl-PL"/>
        </w:rPr>
        <w:t>Wydatki ponoszone w ramach umowy muszą spełniać zasady kwalifikowalności określone w dokumentach programowych.</w:t>
      </w:r>
    </w:p>
    <w:p w14:paraId="390462BE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3BDD6160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56679A">
        <w:rPr>
          <w:lang w:val="pl-PL"/>
        </w:rPr>
        <w:t>§3 TERMIN I WARUNKI REALIZACJI</w:t>
      </w:r>
    </w:p>
    <w:p w14:paraId="53A9DB8B" w14:textId="6FB20DC2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1. </w:t>
      </w:r>
      <w:r w:rsidRPr="0056679A">
        <w:rPr>
          <w:lang w:val="pl-PL"/>
        </w:rPr>
        <w:t>Wykonawca zobowiązan</w:t>
      </w:r>
      <w:r w:rsidR="00361685">
        <w:rPr>
          <w:lang w:val="pl-PL"/>
        </w:rPr>
        <w:t xml:space="preserve">y jest do realizacji zamówienia </w:t>
      </w:r>
      <w:r w:rsidRPr="0056679A">
        <w:rPr>
          <w:lang w:val="pl-PL"/>
        </w:rPr>
        <w:t>do dnia 15 czerwca 2026 r.</w:t>
      </w:r>
    </w:p>
    <w:p w14:paraId="75801805" w14:textId="0F923A34" w:rsidR="00217DA2" w:rsidRPr="00202C9B" w:rsidRDefault="00361685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>2</w:t>
      </w:r>
      <w:r w:rsidR="00217DA2" w:rsidRPr="00202C9B">
        <w:rPr>
          <w:lang w:val="pl-PL"/>
        </w:rPr>
        <w:t>. Dostawa nastąpi do siedziby Poradni Psychologiczno- Pedagogicznej w Piszu, 12-200 Pisz, ul. Warszawska 5.</w:t>
      </w:r>
    </w:p>
    <w:p w14:paraId="4E26655C" w14:textId="7499AD03" w:rsidR="00217DA2" w:rsidRPr="00202C9B" w:rsidRDefault="00361685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>3</w:t>
      </w:r>
      <w:r w:rsidR="00217DA2" w:rsidRPr="00202C9B">
        <w:rPr>
          <w:lang w:val="pl-PL"/>
        </w:rPr>
        <w:t>. Odbiór zostanie potwierdzony protokołem podpisanym przez Zamawiającego w dniu dostawy.</w:t>
      </w:r>
    </w:p>
    <w:p w14:paraId="320B69D7" w14:textId="7F2D107E" w:rsidR="00217DA2" w:rsidRPr="00202C9B" w:rsidRDefault="00361685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>4</w:t>
      </w:r>
      <w:r w:rsidR="00217DA2" w:rsidRPr="00202C9B">
        <w:rPr>
          <w:lang w:val="pl-PL"/>
        </w:rPr>
        <w:t>. Upoważnionymi do dokonania czynności odbioru są:</w:t>
      </w:r>
    </w:p>
    <w:p w14:paraId="7AE83AC3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1) po stronie Zamawiającego: …………………..., nr tel.: ……………, e-mail: ………………………</w:t>
      </w:r>
    </w:p>
    <w:p w14:paraId="3A234CFE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2) po stronie Wykonawcy: …………………………, nr tel.: …………………., e-mail: ………………</w:t>
      </w:r>
    </w:p>
    <w:p w14:paraId="774D7361" w14:textId="4238E027" w:rsidR="00217DA2" w:rsidRPr="00202C9B" w:rsidRDefault="00361685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>5</w:t>
      </w:r>
      <w:r w:rsidR="00217DA2" w:rsidRPr="00202C9B">
        <w:rPr>
          <w:lang w:val="pl-PL"/>
        </w:rPr>
        <w:t>. W przypadku stwierdzenia wad Zamawiający może odmówić odbioru i wyznaczyć termin ich usunięcia.</w:t>
      </w:r>
    </w:p>
    <w:p w14:paraId="71503889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2D95D9FB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68D82F8C" w14:textId="77777777" w:rsidR="00217DA2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56679A">
        <w:rPr>
          <w:lang w:val="pl-PL"/>
        </w:rPr>
        <w:t>§4 ODSTĄPIENIE OD UMOWY</w:t>
      </w:r>
    </w:p>
    <w:p w14:paraId="48A504FF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1. </w:t>
      </w:r>
      <w:r w:rsidRPr="0056679A">
        <w:rPr>
          <w:lang w:val="pl-PL"/>
        </w:rPr>
        <w:t>Zamawiający może odstąpić od umowy w przypadku:</w:t>
      </w:r>
    </w:p>
    <w:p w14:paraId="7DBD7D21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- </w:t>
      </w:r>
      <w:r w:rsidRPr="0056679A">
        <w:rPr>
          <w:lang w:val="pl-PL"/>
        </w:rPr>
        <w:t>niewykonania lub nienależytego wykonania umowy,</w:t>
      </w:r>
    </w:p>
    <w:p w14:paraId="69765AAA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- </w:t>
      </w:r>
      <w:r w:rsidRPr="0056679A">
        <w:rPr>
          <w:lang w:val="pl-PL"/>
        </w:rPr>
        <w:t>opóźnienia w realizacji przekraczającego 7 dni,</w:t>
      </w:r>
    </w:p>
    <w:p w14:paraId="7C811960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- </w:t>
      </w:r>
      <w:r w:rsidRPr="0056679A">
        <w:rPr>
          <w:lang w:val="pl-PL"/>
        </w:rPr>
        <w:t>istotnej zmiany okoliczności, której nie można było przewidzieć.</w:t>
      </w:r>
    </w:p>
    <w:p w14:paraId="7FB76E1C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2. </w:t>
      </w:r>
      <w:r w:rsidRPr="0056679A">
        <w:rPr>
          <w:lang w:val="pl-PL"/>
        </w:rPr>
        <w:t>Odstąpienie wymaga formy pisemnej.</w:t>
      </w:r>
    </w:p>
    <w:p w14:paraId="3B081A4A" w14:textId="770C98EA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38F83CAD" w14:textId="77777777" w:rsidR="00217DA2" w:rsidRPr="0056679A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56679A">
        <w:rPr>
          <w:lang w:val="pl-PL"/>
        </w:rPr>
        <w:t>§5 KARY UMOWNE</w:t>
      </w:r>
    </w:p>
    <w:p w14:paraId="263C893F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1. </w:t>
      </w:r>
      <w:r w:rsidRPr="0056679A">
        <w:rPr>
          <w:lang w:val="pl-PL"/>
        </w:rPr>
        <w:t>Wykonawca zapłaci Zamawiającemu karę umowną:</w:t>
      </w:r>
    </w:p>
    <w:p w14:paraId="7B6A0BE7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>-</w:t>
      </w:r>
      <w:r w:rsidRPr="0056679A">
        <w:rPr>
          <w:lang w:val="pl-PL"/>
        </w:rPr>
        <w:t xml:space="preserve">za opóźnienie </w:t>
      </w:r>
      <w:r>
        <w:rPr>
          <w:lang w:val="pl-PL"/>
        </w:rPr>
        <w:t xml:space="preserve">- </w:t>
      </w:r>
      <w:r w:rsidRPr="0056679A">
        <w:rPr>
          <w:lang w:val="pl-PL"/>
        </w:rPr>
        <w:t>0,5% wynagrodzenia brutto za każdy dzień,</w:t>
      </w:r>
    </w:p>
    <w:p w14:paraId="2E578AD7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>-</w:t>
      </w:r>
      <w:r w:rsidRPr="0056679A">
        <w:rPr>
          <w:lang w:val="pl-PL"/>
        </w:rPr>
        <w:t xml:space="preserve">za odstąpienie z winy Wykonawcy </w:t>
      </w:r>
      <w:r>
        <w:rPr>
          <w:lang w:val="pl-PL"/>
        </w:rPr>
        <w:t xml:space="preserve">- </w:t>
      </w:r>
      <w:r w:rsidRPr="0056679A">
        <w:rPr>
          <w:lang w:val="pl-PL"/>
        </w:rPr>
        <w:t>5% wynagrodzenia brutto,</w:t>
      </w:r>
    </w:p>
    <w:p w14:paraId="6F761F90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>
        <w:rPr>
          <w:lang w:val="pl-PL"/>
        </w:rPr>
        <w:t xml:space="preserve">2. </w:t>
      </w:r>
      <w:r w:rsidRPr="0056679A">
        <w:rPr>
          <w:lang w:val="pl-PL"/>
        </w:rPr>
        <w:t>Zamawiający może dochodzić odszkodowania uzupełniającego.</w:t>
      </w:r>
    </w:p>
    <w:p w14:paraId="21A5BFC4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6EBA7DC5" w14:textId="77777777" w:rsidR="00217DA2" w:rsidRPr="0056679A" w:rsidRDefault="00217DA2" w:rsidP="00217DA2">
      <w:pPr>
        <w:tabs>
          <w:tab w:val="left" w:pos="284"/>
        </w:tabs>
        <w:spacing w:after="0" w:line="240" w:lineRule="auto"/>
        <w:jc w:val="center"/>
        <w:rPr>
          <w:lang w:val="pl-PL"/>
        </w:rPr>
      </w:pPr>
      <w:r w:rsidRPr="0056679A">
        <w:rPr>
          <w:lang w:val="pl-PL"/>
        </w:rPr>
        <w:t>§</w:t>
      </w:r>
      <w:r>
        <w:rPr>
          <w:lang w:val="pl-PL"/>
        </w:rPr>
        <w:t>6</w:t>
      </w:r>
      <w:r w:rsidRPr="0056679A">
        <w:rPr>
          <w:lang w:val="pl-PL"/>
        </w:rPr>
        <w:t xml:space="preserve"> POSTANOWIENIA KOŃCOWE</w:t>
      </w:r>
    </w:p>
    <w:p w14:paraId="0377D7EB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1. Ewentualne spory, wynikłe w związku z realizacją przedmiotu umowy, strony zobowiązuję się rozwiązywać na drodze wspólnych negocjacji, a przypadku niemożności ustalenia kompromisu spory będą rozstrzygane przez Sąd Powszechny właściwy dla siedziby Zamawiającego.</w:t>
      </w:r>
    </w:p>
    <w:p w14:paraId="27A314D6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 xml:space="preserve">2. Wszelkie polecenia wydawane Wykonawcy przez Zamawiającego, jak również zapytania </w:t>
      </w:r>
      <w:r w:rsidRPr="00202C9B">
        <w:rPr>
          <w:lang w:val="pl-PL"/>
        </w:rPr>
        <w:br/>
        <w:t>i odpowiedzi dotyczące realizacji niniejszej umowy wymagają formy pisemnej.</w:t>
      </w:r>
    </w:p>
    <w:p w14:paraId="36630DA4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3. W sprawach nie uregulowanych niniejszą umową mają zastosowanie przepisy kodeksu cywilnego.</w:t>
      </w:r>
    </w:p>
    <w:p w14:paraId="110F1363" w14:textId="77777777" w:rsidR="00217DA2" w:rsidRPr="00217DA2" w:rsidRDefault="00217DA2" w:rsidP="00217DA2">
      <w:pPr>
        <w:tabs>
          <w:tab w:val="left" w:pos="284"/>
        </w:tabs>
        <w:spacing w:after="0" w:line="240" w:lineRule="auto"/>
        <w:rPr>
          <w:b/>
          <w:i/>
          <w:lang w:val="pl-PL"/>
        </w:rPr>
      </w:pPr>
      <w:r w:rsidRPr="00217DA2">
        <w:rPr>
          <w:b/>
          <w:i/>
          <w:lang w:val="pl-PL"/>
        </w:rPr>
        <w:t>[zapis dla umowy zawartej w formie pisemnej]</w:t>
      </w:r>
    </w:p>
    <w:p w14:paraId="0A678965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4. Umowę sporządzono w formie pisemnej w dwóch jednobrzmiących egzemplarzach, po jednym dla</w:t>
      </w:r>
    </w:p>
    <w:p w14:paraId="410EA5A8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każdej ze stron.</w:t>
      </w:r>
    </w:p>
    <w:p w14:paraId="69F6002F" w14:textId="77777777" w:rsidR="00217DA2" w:rsidRPr="00217DA2" w:rsidRDefault="00217DA2" w:rsidP="00217DA2">
      <w:pPr>
        <w:tabs>
          <w:tab w:val="left" w:pos="284"/>
        </w:tabs>
        <w:spacing w:after="0" w:line="240" w:lineRule="auto"/>
        <w:rPr>
          <w:b/>
          <w:i/>
          <w:lang w:val="pl-PL"/>
        </w:rPr>
      </w:pPr>
      <w:r w:rsidRPr="00217DA2">
        <w:rPr>
          <w:b/>
          <w:i/>
          <w:lang w:val="pl-PL"/>
        </w:rPr>
        <w:t>Lub [zapis dla umowy zawartej w postaci elektronicznej]</w:t>
      </w:r>
    </w:p>
    <w:p w14:paraId="1D720955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4. Umowa została zawarta przez Strony na skutek złożenia oświadczeń woli w postaci elektronicznej w taki sposób, że każda ze Stron opatrzyła je kwalifikowanym podpisem elektronicznym. Każda Strona otrzymuje egzemplarz Umowy zawartej w wyżej opisany sposób za pośrednictwem poczty</w:t>
      </w:r>
    </w:p>
    <w:p w14:paraId="3ADCB7D4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elektronicznej na adres wskazany w § 3 ust. 4.</w:t>
      </w:r>
    </w:p>
    <w:p w14:paraId="40851177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5. Umowa zostaje zawarta z dniem podpisania jej kwalifikowanym podpisem elektronicznym przez</w:t>
      </w:r>
    </w:p>
    <w:p w14:paraId="4BFBC6B7" w14:textId="77777777" w:rsidR="00217DA2" w:rsidRPr="00202C9B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202C9B">
        <w:rPr>
          <w:lang w:val="pl-PL"/>
        </w:rPr>
        <w:t>ostatnią ze Stron.</w:t>
      </w:r>
    </w:p>
    <w:p w14:paraId="15033512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3717BE2B" w14:textId="77777777" w:rsidR="00217DA2" w:rsidRPr="0056679A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56679A">
        <w:rPr>
          <w:lang w:val="pl-PL"/>
        </w:rPr>
        <w:t>ZAMAWIAJĄCY</w:t>
      </w:r>
      <w:r>
        <w:rPr>
          <w:lang w:val="pl-PL"/>
        </w:rPr>
        <w:t>:</w:t>
      </w:r>
    </w:p>
    <w:p w14:paraId="24E74E2A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  <w:r w:rsidRPr="0056679A">
        <w:rPr>
          <w:lang w:val="pl-PL"/>
        </w:rPr>
        <w:t>WYKONAWCA</w:t>
      </w:r>
      <w:r>
        <w:rPr>
          <w:lang w:val="pl-PL"/>
        </w:rPr>
        <w:t>:</w:t>
      </w:r>
    </w:p>
    <w:p w14:paraId="58AE733A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37876D55" w14:textId="77777777" w:rsidR="00217DA2" w:rsidRDefault="00217DA2" w:rsidP="00217DA2">
      <w:pPr>
        <w:tabs>
          <w:tab w:val="left" w:pos="284"/>
        </w:tabs>
        <w:spacing w:after="0" w:line="240" w:lineRule="auto"/>
        <w:rPr>
          <w:lang w:val="pl-PL"/>
        </w:rPr>
      </w:pPr>
    </w:p>
    <w:p w14:paraId="235FF863" w14:textId="0DFC6E4E" w:rsidR="00DD5499" w:rsidRPr="00217DA2" w:rsidRDefault="00DD5499" w:rsidP="00217DA2">
      <w:pPr>
        <w:tabs>
          <w:tab w:val="left" w:pos="284"/>
        </w:tabs>
        <w:rPr>
          <w:lang w:val="pl-PL"/>
        </w:rPr>
      </w:pPr>
    </w:p>
    <w:sectPr w:rsidR="00DD5499" w:rsidRPr="00217DA2" w:rsidSect="00DD5499">
      <w:headerReference w:type="default" r:id="rId6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5E5AF0" w14:textId="77777777" w:rsidR="009735D5" w:rsidRDefault="009735D5" w:rsidP="00DD5499">
      <w:pPr>
        <w:spacing w:after="0" w:line="240" w:lineRule="auto"/>
      </w:pPr>
      <w:r>
        <w:separator/>
      </w:r>
    </w:p>
  </w:endnote>
  <w:endnote w:type="continuationSeparator" w:id="0">
    <w:p w14:paraId="4AB0ED49" w14:textId="77777777" w:rsidR="009735D5" w:rsidRDefault="009735D5" w:rsidP="00DD54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5D7D16" w14:textId="77777777" w:rsidR="009735D5" w:rsidRDefault="009735D5" w:rsidP="00DD5499">
      <w:pPr>
        <w:spacing w:after="0" w:line="240" w:lineRule="auto"/>
      </w:pPr>
      <w:r>
        <w:separator/>
      </w:r>
    </w:p>
  </w:footnote>
  <w:footnote w:type="continuationSeparator" w:id="0">
    <w:p w14:paraId="352C7CA0" w14:textId="77777777" w:rsidR="009735D5" w:rsidRDefault="009735D5" w:rsidP="00DD54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1647C4" w14:textId="17563778" w:rsidR="00DD5499" w:rsidRDefault="005C24C7">
    <w:pPr>
      <w:pStyle w:val="Nagwek"/>
    </w:pPr>
    <w:r>
      <w:rPr>
        <w:noProof/>
        <w:lang w:val="pl-PL" w:eastAsia="pl-PL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2E34FA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1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1298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499"/>
    <w:rsid w:val="0016132D"/>
    <w:rsid w:val="00217DA2"/>
    <w:rsid w:val="00247F19"/>
    <w:rsid w:val="002507AC"/>
    <w:rsid w:val="00261117"/>
    <w:rsid w:val="0035220D"/>
    <w:rsid w:val="0035604C"/>
    <w:rsid w:val="00361685"/>
    <w:rsid w:val="00490EAD"/>
    <w:rsid w:val="00566E93"/>
    <w:rsid w:val="005B3D25"/>
    <w:rsid w:val="005C24C7"/>
    <w:rsid w:val="005D426C"/>
    <w:rsid w:val="006404DA"/>
    <w:rsid w:val="006B7D80"/>
    <w:rsid w:val="006E6957"/>
    <w:rsid w:val="00730FC2"/>
    <w:rsid w:val="00742132"/>
    <w:rsid w:val="0089402C"/>
    <w:rsid w:val="00952B00"/>
    <w:rsid w:val="009735D5"/>
    <w:rsid w:val="009C50A5"/>
    <w:rsid w:val="00A15C61"/>
    <w:rsid w:val="00A925A9"/>
    <w:rsid w:val="00B72E80"/>
    <w:rsid w:val="00DB50AB"/>
    <w:rsid w:val="00DD5499"/>
    <w:rsid w:val="00E20D39"/>
    <w:rsid w:val="00F07B5A"/>
    <w:rsid w:val="00FC3FAA"/>
    <w:rsid w:val="00FE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Interreg LT-PL Normal"/>
    <w:qFormat/>
    <w:rsid w:val="00FE5BE5"/>
    <w:pPr>
      <w:spacing w:after="120" w:line="276" w:lineRule="auto"/>
    </w:pPr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character" w:styleId="Hipercze">
    <w:name w:val="Hyperlink"/>
    <w:basedOn w:val="Domylnaczcionkaakapitu"/>
    <w:uiPriority w:val="99"/>
    <w:unhideWhenUsed/>
    <w:rsid w:val="00217DA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947</Words>
  <Characters>5687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Aneta Ofman</cp:lastModifiedBy>
  <cp:revision>2</cp:revision>
  <cp:lastPrinted>2026-05-15T11:13:00Z</cp:lastPrinted>
  <dcterms:created xsi:type="dcterms:W3CDTF">2026-05-15T17:04:00Z</dcterms:created>
  <dcterms:modified xsi:type="dcterms:W3CDTF">2026-05-15T17:04:00Z</dcterms:modified>
</cp:coreProperties>
</file>